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BD" w:rsidRPr="009045BD" w:rsidRDefault="009045BD" w:rsidP="009045BD">
      <w:pPr>
        <w:rPr>
          <w:rFonts w:ascii="Times New Roman" w:hAnsi="Times New Roman" w:cs="Times New Roman"/>
          <w:sz w:val="24"/>
          <w:szCs w:val="24"/>
        </w:rPr>
      </w:pPr>
      <w:r w:rsidRPr="009045BD">
        <w:rPr>
          <w:rFonts w:ascii="Times New Roman" w:hAnsi="Times New Roman" w:cs="Times New Roman"/>
          <w:sz w:val="24"/>
          <w:szCs w:val="24"/>
        </w:rPr>
        <w:t>Приложение к Заявке от «___» __________ 20___ г. № ______</w:t>
      </w:r>
    </w:p>
    <w:p w:rsidR="009045BD" w:rsidRPr="009045BD" w:rsidRDefault="009045BD" w:rsidP="009045BD">
      <w:pPr>
        <w:rPr>
          <w:rFonts w:ascii="Times New Roman" w:hAnsi="Times New Roman" w:cs="Times New Roman"/>
          <w:sz w:val="24"/>
          <w:szCs w:val="24"/>
        </w:rPr>
      </w:pPr>
    </w:p>
    <w:p w:rsidR="009045BD" w:rsidRPr="009045BD" w:rsidRDefault="009045BD" w:rsidP="009045BD">
      <w:pPr>
        <w:rPr>
          <w:rFonts w:ascii="Times New Roman" w:hAnsi="Times New Roman" w:cs="Times New Roman"/>
          <w:sz w:val="24"/>
          <w:szCs w:val="24"/>
        </w:rPr>
      </w:pPr>
      <w:r>
        <w:rPr>
          <w:rFonts w:ascii="Times New Roman" w:hAnsi="Times New Roman" w:cs="Times New Roman"/>
          <w:sz w:val="24"/>
          <w:szCs w:val="24"/>
        </w:rPr>
        <w:t>_______________</w:t>
      </w:r>
      <w:r w:rsidRPr="009045BD">
        <w:rPr>
          <w:rStyle w:val="ae"/>
          <w:rFonts w:ascii="Times New Roman" w:hAnsi="Times New Roman" w:cs="Times New Roman"/>
          <w:i/>
          <w:color w:val="FF0000"/>
          <w:sz w:val="24"/>
          <w:szCs w:val="24"/>
        </w:rPr>
        <w:footnoteReference w:id="1"/>
      </w:r>
      <w:r w:rsidRPr="009045BD">
        <w:rPr>
          <w:rFonts w:ascii="Times New Roman" w:hAnsi="Times New Roman" w:cs="Times New Roman"/>
          <w:sz w:val="24"/>
          <w:szCs w:val="24"/>
        </w:rPr>
        <w:t xml:space="preserve"> в электронной форме на право заключения договора </w:t>
      </w:r>
      <w:proofErr w:type="gramStart"/>
      <w:r w:rsidRPr="009045BD">
        <w:rPr>
          <w:rFonts w:ascii="Times New Roman" w:hAnsi="Times New Roman" w:cs="Times New Roman"/>
          <w:sz w:val="24"/>
          <w:szCs w:val="24"/>
        </w:rPr>
        <w:t>на</w:t>
      </w:r>
      <w:proofErr w:type="gramEnd"/>
      <w:r w:rsidRPr="009045BD">
        <w:rPr>
          <w:rFonts w:ascii="Times New Roman" w:hAnsi="Times New Roman" w:cs="Times New Roman"/>
          <w:sz w:val="24"/>
          <w:szCs w:val="24"/>
        </w:rPr>
        <w:t xml:space="preserve"> </w:t>
      </w:r>
      <w:r>
        <w:rPr>
          <w:rFonts w:ascii="Times New Roman" w:hAnsi="Times New Roman" w:cs="Times New Roman"/>
          <w:sz w:val="24"/>
          <w:szCs w:val="24"/>
        </w:rPr>
        <w:t>______</w:t>
      </w:r>
      <w:r w:rsidRPr="009045BD">
        <w:rPr>
          <w:rFonts w:ascii="Times New Roman" w:hAnsi="Times New Roman" w:cs="Times New Roman"/>
          <w:sz w:val="24"/>
          <w:szCs w:val="24"/>
        </w:rPr>
        <w:t>_______</w:t>
      </w:r>
      <w:r w:rsidRPr="009045BD">
        <w:rPr>
          <w:rStyle w:val="ae"/>
          <w:rFonts w:ascii="Times New Roman" w:hAnsi="Times New Roman" w:cs="Times New Roman"/>
          <w:i/>
          <w:color w:val="FF0000"/>
          <w:sz w:val="24"/>
          <w:szCs w:val="24"/>
        </w:rPr>
        <w:footnoteReference w:id="2"/>
      </w:r>
    </w:p>
    <w:p w:rsidR="009045BD" w:rsidRPr="009045BD" w:rsidRDefault="009045BD" w:rsidP="009045BD">
      <w:pPr>
        <w:rPr>
          <w:rFonts w:ascii="Times New Roman" w:hAnsi="Times New Roman" w:cs="Times New Roman"/>
          <w:sz w:val="24"/>
          <w:szCs w:val="24"/>
        </w:rPr>
      </w:pPr>
    </w:p>
    <w:p w:rsidR="009045BD" w:rsidRPr="009045BD" w:rsidRDefault="009045BD" w:rsidP="009045BD">
      <w:pPr>
        <w:pStyle w:val="rvps1"/>
        <w:rPr>
          <w:b/>
        </w:rPr>
      </w:pPr>
      <w:bookmarkStart w:id="0" w:name="_Анкета_Претендента_на"/>
      <w:bookmarkStart w:id="1" w:name="_Анкета_Участника_процедуры"/>
      <w:bookmarkStart w:id="2" w:name="_Toc255987077"/>
      <w:bookmarkStart w:id="3" w:name="_Toc305665990"/>
      <w:bookmarkEnd w:id="0"/>
      <w:bookmarkEnd w:id="1"/>
      <w:r w:rsidRPr="009045BD">
        <w:rPr>
          <w:b/>
        </w:rPr>
        <w:t xml:space="preserve">АНКЕТА ПРЕТЕНДЕНТА НА УЧАСТИЕ </w:t>
      </w:r>
      <w:proofErr w:type="gramStart"/>
      <w:r w:rsidRPr="009045BD">
        <w:rPr>
          <w:b/>
        </w:rPr>
        <w:t>В</w:t>
      </w:r>
      <w:proofErr w:type="gramEnd"/>
      <w:r w:rsidRPr="009045BD">
        <w:rPr>
          <w:b/>
        </w:rPr>
        <w:t xml:space="preserve"> </w:t>
      </w:r>
      <w:bookmarkEnd w:id="2"/>
      <w:bookmarkEnd w:id="3"/>
      <w:r>
        <w:rPr>
          <w:b/>
        </w:rPr>
        <w:t>___________________</w:t>
      </w:r>
      <w:r w:rsidRPr="009045BD">
        <w:rPr>
          <w:rStyle w:val="ae"/>
          <w:b/>
          <w:i/>
          <w:color w:val="FF0000"/>
        </w:rPr>
        <w:footnoteReference w:id="3"/>
      </w:r>
    </w:p>
    <w:p w:rsidR="009045BD" w:rsidRPr="009045BD" w:rsidRDefault="009045BD" w:rsidP="009045BD">
      <w:pPr>
        <w:rPr>
          <w:rFonts w:ascii="Times New Roman" w:hAnsi="Times New Roman" w:cs="Times New Roman"/>
          <w:sz w:val="24"/>
          <w:szCs w:val="24"/>
        </w:rPr>
      </w:pPr>
    </w:p>
    <w:p w:rsidR="009045BD" w:rsidRPr="009045BD" w:rsidRDefault="009045BD" w:rsidP="009045BD">
      <w:pPr>
        <w:pStyle w:val="a9"/>
      </w:pPr>
      <w:r w:rsidRPr="009045BD">
        <w:t xml:space="preserve">Претендент на участие </w:t>
      </w:r>
      <w:proofErr w:type="gramStart"/>
      <w:r w:rsidRPr="009045BD">
        <w:t>в</w:t>
      </w:r>
      <w:proofErr w:type="gramEnd"/>
      <w:r w:rsidRPr="009045BD">
        <w:t xml:space="preserve"> </w:t>
      </w:r>
      <w:r>
        <w:t>___________________</w:t>
      </w:r>
      <w:r w:rsidRPr="009045BD">
        <w:rPr>
          <w:rStyle w:val="ae"/>
          <w:i/>
          <w:color w:val="FF0000"/>
        </w:rPr>
        <w:footnoteReference w:id="4"/>
      </w:r>
      <w:r w:rsidRPr="009045BD">
        <w:t>: ________________________________</w:t>
      </w:r>
      <w:r w:rsidRPr="009045BD">
        <w:rPr>
          <w:rStyle w:val="ae"/>
          <w:i/>
          <w:color w:val="FF0000"/>
        </w:rPr>
        <w:footnoteReference w:id="5"/>
      </w:r>
      <w:r w:rsidRPr="009045BD">
        <w:t xml:space="preserve"> </w:t>
      </w:r>
    </w:p>
    <w:p w:rsidR="009045BD" w:rsidRPr="009045BD" w:rsidRDefault="009045BD" w:rsidP="009045B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9045BD" w:rsidRPr="009045BD" w:rsidTr="009335B2">
        <w:trPr>
          <w:cantSplit/>
          <w:trHeight w:val="240"/>
          <w:tblHeader/>
        </w:trPr>
        <w:tc>
          <w:tcPr>
            <w:tcW w:w="306" w:type="pct"/>
            <w:shd w:val="clear" w:color="auto" w:fill="F2F2F2"/>
            <w:vAlign w:val="center"/>
          </w:tcPr>
          <w:p w:rsidR="009045BD" w:rsidRPr="009045BD" w:rsidRDefault="009045BD" w:rsidP="009335B2">
            <w:pPr>
              <w:jc w:val="center"/>
              <w:rPr>
                <w:rFonts w:ascii="Times New Roman" w:hAnsi="Times New Roman" w:cs="Times New Roman"/>
                <w:b/>
                <w:sz w:val="24"/>
                <w:szCs w:val="24"/>
              </w:rPr>
            </w:pPr>
            <w:r w:rsidRPr="009045BD">
              <w:rPr>
                <w:rFonts w:ascii="Times New Roman" w:hAnsi="Times New Roman" w:cs="Times New Roman"/>
                <w:b/>
                <w:sz w:val="24"/>
                <w:szCs w:val="24"/>
              </w:rPr>
              <w:t>№</w:t>
            </w:r>
          </w:p>
        </w:tc>
        <w:tc>
          <w:tcPr>
            <w:tcW w:w="3000" w:type="pct"/>
            <w:shd w:val="clear" w:color="auto" w:fill="F2F2F2"/>
            <w:vAlign w:val="center"/>
          </w:tcPr>
          <w:p w:rsidR="009045BD" w:rsidRPr="009045BD" w:rsidRDefault="009045BD" w:rsidP="009335B2">
            <w:pPr>
              <w:jc w:val="center"/>
              <w:rPr>
                <w:rFonts w:ascii="Times New Roman" w:hAnsi="Times New Roman" w:cs="Times New Roman"/>
                <w:b/>
                <w:sz w:val="24"/>
                <w:szCs w:val="24"/>
              </w:rPr>
            </w:pPr>
            <w:r w:rsidRPr="009045BD">
              <w:rPr>
                <w:rFonts w:ascii="Times New Roman" w:hAnsi="Times New Roman" w:cs="Times New Roman"/>
                <w:b/>
                <w:sz w:val="24"/>
                <w:szCs w:val="24"/>
              </w:rPr>
              <w:t>Наименование</w:t>
            </w:r>
          </w:p>
        </w:tc>
        <w:tc>
          <w:tcPr>
            <w:tcW w:w="1694" w:type="pct"/>
            <w:shd w:val="clear" w:color="auto" w:fill="F2F2F2"/>
            <w:vAlign w:val="center"/>
          </w:tcPr>
          <w:p w:rsidR="009045BD" w:rsidRPr="009045BD" w:rsidRDefault="009045BD" w:rsidP="009045BD">
            <w:pPr>
              <w:jc w:val="center"/>
              <w:rPr>
                <w:rFonts w:ascii="Times New Roman" w:hAnsi="Times New Roman" w:cs="Times New Roman"/>
                <w:b/>
                <w:sz w:val="24"/>
                <w:szCs w:val="24"/>
              </w:rPr>
            </w:pPr>
            <w:r w:rsidRPr="009045BD">
              <w:rPr>
                <w:rFonts w:ascii="Times New Roman" w:hAnsi="Times New Roman" w:cs="Times New Roman"/>
                <w:b/>
                <w:sz w:val="24"/>
                <w:szCs w:val="24"/>
              </w:rPr>
              <w:t xml:space="preserve">Сведения о Претенденте на участие </w:t>
            </w:r>
            <w:proofErr w:type="gramStart"/>
            <w:r w:rsidRPr="009045BD">
              <w:rPr>
                <w:rFonts w:ascii="Times New Roman" w:hAnsi="Times New Roman" w:cs="Times New Roman"/>
                <w:b/>
                <w:sz w:val="24"/>
                <w:szCs w:val="24"/>
              </w:rPr>
              <w:t>в</w:t>
            </w:r>
            <w:proofErr w:type="gramEnd"/>
            <w:r w:rsidRPr="009045BD">
              <w:rPr>
                <w:rFonts w:ascii="Times New Roman" w:hAnsi="Times New Roman" w:cs="Times New Roman"/>
                <w:b/>
                <w:sz w:val="24"/>
                <w:szCs w:val="24"/>
              </w:rPr>
              <w:t xml:space="preserve"> </w:t>
            </w:r>
            <w:r>
              <w:rPr>
                <w:rFonts w:ascii="Times New Roman" w:hAnsi="Times New Roman" w:cs="Times New Roman"/>
                <w:b/>
                <w:sz w:val="24"/>
                <w:szCs w:val="24"/>
              </w:rPr>
              <w:t>_________</w:t>
            </w:r>
            <w:r w:rsidRPr="009045BD">
              <w:rPr>
                <w:rStyle w:val="ae"/>
                <w:rFonts w:ascii="Times New Roman" w:hAnsi="Times New Roman" w:cs="Times New Roman"/>
                <w:b/>
                <w:i/>
                <w:color w:val="FF0000"/>
                <w:sz w:val="24"/>
                <w:szCs w:val="24"/>
              </w:rPr>
              <w:footnoteReference w:id="6"/>
            </w:r>
          </w:p>
        </w:tc>
      </w:tr>
      <w:tr w:rsidR="009045BD" w:rsidRPr="009045BD" w:rsidTr="009335B2">
        <w:trPr>
          <w:cantSplit/>
          <w:trHeight w:val="471"/>
        </w:trPr>
        <w:tc>
          <w:tcPr>
            <w:tcW w:w="306" w:type="pct"/>
            <w:vAlign w:val="center"/>
          </w:tcPr>
          <w:p w:rsidR="009045BD" w:rsidRPr="009045BD" w:rsidRDefault="009045BD" w:rsidP="009335B2">
            <w:pPr>
              <w:pStyle w:val="a9"/>
            </w:pPr>
            <w:r w:rsidRPr="009045BD">
              <w:t>1.</w:t>
            </w:r>
          </w:p>
        </w:tc>
        <w:tc>
          <w:tcPr>
            <w:tcW w:w="3000" w:type="pct"/>
            <w:vAlign w:val="center"/>
          </w:tcPr>
          <w:p w:rsidR="009045BD" w:rsidRPr="009045BD" w:rsidRDefault="009045BD" w:rsidP="009045BD">
            <w:pPr>
              <w:rPr>
                <w:rFonts w:ascii="Times New Roman" w:hAnsi="Times New Roman" w:cs="Times New Roman"/>
                <w:sz w:val="24"/>
                <w:szCs w:val="24"/>
              </w:rPr>
            </w:pPr>
            <w:r w:rsidRPr="009045BD">
              <w:rPr>
                <w:rFonts w:ascii="Times New Roman" w:hAnsi="Times New Roman" w:cs="Times New Roman"/>
                <w:sz w:val="24"/>
                <w:szCs w:val="24"/>
              </w:rPr>
              <w:t xml:space="preserve">Фирменное наименование (полное и сокращенное наименования организации либо Ф.И.О. Претендента на участие в </w:t>
            </w:r>
            <w:r>
              <w:rPr>
                <w:rFonts w:ascii="Times New Roman" w:hAnsi="Times New Roman" w:cs="Times New Roman"/>
                <w:sz w:val="24"/>
                <w:szCs w:val="24"/>
              </w:rPr>
              <w:t>__________</w:t>
            </w:r>
            <w:r w:rsidRPr="009045BD">
              <w:rPr>
                <w:rStyle w:val="ae"/>
                <w:rFonts w:ascii="Times New Roman" w:hAnsi="Times New Roman" w:cs="Times New Roman"/>
                <w:i/>
                <w:color w:val="FF0000"/>
                <w:sz w:val="24"/>
                <w:szCs w:val="24"/>
              </w:rPr>
              <w:footnoteReference w:id="7"/>
            </w:r>
            <w:r w:rsidRPr="009045BD">
              <w:rPr>
                <w:rFonts w:ascii="Times New Roman" w:hAnsi="Times New Roman" w:cs="Times New Roman"/>
                <w:i/>
                <w:color w:val="FF0000"/>
                <w:sz w:val="24"/>
                <w:szCs w:val="24"/>
              </w:rPr>
              <w:t xml:space="preserve"> </w:t>
            </w:r>
            <w:r w:rsidRPr="009045BD">
              <w:rPr>
                <w:rFonts w:ascii="Times New Roman" w:hAnsi="Times New Roman" w:cs="Times New Roman"/>
                <w:sz w:val="24"/>
                <w:szCs w:val="24"/>
              </w:rPr>
              <w:t>– физического лица, в том числе зарегистрированного в качестве индивидуального предпринимателя)</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2.</w:t>
            </w:r>
          </w:p>
        </w:tc>
        <w:tc>
          <w:tcPr>
            <w:tcW w:w="3000" w:type="pct"/>
            <w:vAlign w:val="center"/>
          </w:tcPr>
          <w:p w:rsidR="009045BD" w:rsidRPr="009045BD" w:rsidRDefault="009045BD" w:rsidP="009045BD">
            <w:pPr>
              <w:pStyle w:val="a9"/>
              <w:rPr>
                <w:rFonts w:eastAsiaTheme="minorHAnsi"/>
                <w:lang w:eastAsia="en-US"/>
              </w:rPr>
            </w:pPr>
            <w:r w:rsidRPr="009045BD">
              <w:rPr>
                <w:rFonts w:eastAsiaTheme="minorHAnsi"/>
                <w:lang w:eastAsia="en-US"/>
              </w:rPr>
              <w:t>Организационно-правовая форма</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3.</w:t>
            </w:r>
          </w:p>
        </w:tc>
        <w:tc>
          <w:tcPr>
            <w:tcW w:w="3000" w:type="pct"/>
            <w:vAlign w:val="center"/>
          </w:tcPr>
          <w:p w:rsidR="009045BD" w:rsidRPr="009045BD" w:rsidRDefault="009045BD" w:rsidP="009045BD">
            <w:pPr>
              <w:pStyle w:val="a9"/>
              <w:rPr>
                <w:rFonts w:eastAsiaTheme="minorHAnsi"/>
                <w:lang w:eastAsia="en-US"/>
              </w:rPr>
            </w:pPr>
            <w:r w:rsidRPr="009045BD">
              <w:rPr>
                <w:rFonts w:eastAsiaTheme="minorHAnsi"/>
                <w:lang w:eastAsia="en-US"/>
              </w:rPr>
              <w:t>Учредители (перечислить наименования и организационно-правовую форму или Ф.И.О. всех учредителей)</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4.</w:t>
            </w:r>
          </w:p>
        </w:tc>
        <w:tc>
          <w:tcPr>
            <w:tcW w:w="3000" w:type="pct"/>
            <w:vAlign w:val="center"/>
          </w:tcPr>
          <w:p w:rsidR="009045BD" w:rsidRPr="009045BD" w:rsidRDefault="009045BD" w:rsidP="009045BD">
            <w:pPr>
              <w:pStyle w:val="a9"/>
              <w:rPr>
                <w:rFonts w:eastAsiaTheme="minorHAnsi"/>
                <w:lang w:eastAsia="en-US"/>
              </w:rPr>
            </w:pPr>
            <w:proofErr w:type="gramStart"/>
            <w:r w:rsidRPr="009045BD">
              <w:rPr>
                <w:rFonts w:eastAsiaTheme="minorHAnsi"/>
                <w:lang w:eastAsia="en-US"/>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rPr>
                <w:rFonts w:eastAsiaTheme="minorHAnsi"/>
                <w:lang w:eastAsia="en-US"/>
              </w:rPr>
              <w:t>__________</w:t>
            </w:r>
            <w:r w:rsidRPr="009045BD">
              <w:rPr>
                <w:rStyle w:val="ae"/>
                <w:rFonts w:eastAsiaTheme="minorHAnsi"/>
                <w:color w:val="FF0000"/>
                <w:lang w:eastAsia="en-US"/>
              </w:rPr>
              <w:footnoteReference w:id="8"/>
            </w:r>
            <w:r w:rsidRPr="009045BD" w:rsidDel="00782B65">
              <w:rPr>
                <w:rFonts w:eastAsiaTheme="minorHAnsi"/>
                <w:lang w:eastAsia="en-US"/>
              </w:rPr>
              <w:t xml:space="preserve"> </w:t>
            </w:r>
            <w:r w:rsidRPr="009045BD">
              <w:rPr>
                <w:rFonts w:eastAsiaTheme="minorHAnsi"/>
                <w:lang w:eastAsia="en-US"/>
              </w:rPr>
              <w:t>– физического лица</w:t>
            </w:r>
            <w:proofErr w:type="gramEnd"/>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5.</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Виды деятельности</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6.</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Срок деятельности (с учетом правопреемственности)</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7.</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 xml:space="preserve">ИНН, дата постановки на учет в налоговом органе, </w:t>
            </w:r>
          </w:p>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КПП, ОГРН, ОКПО, ОКОПФ, ОКТМО</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8.</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9.</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Почтовый адрес (страна, адрес)</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10.</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Телефоны (с указанием кода города)</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11.</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Факс (с указанием кода города)</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lastRenderedPageBreak/>
              <w:t>12.</w:t>
            </w:r>
          </w:p>
        </w:tc>
        <w:tc>
          <w:tcPr>
            <w:tcW w:w="3000" w:type="pct"/>
            <w:vAlign w:val="center"/>
          </w:tcPr>
          <w:p w:rsidR="009045BD" w:rsidRPr="009045BD" w:rsidRDefault="009045BD" w:rsidP="009045BD">
            <w:pPr>
              <w:pStyle w:val="a9"/>
              <w:rPr>
                <w:rFonts w:eastAsiaTheme="minorHAnsi"/>
                <w:lang w:eastAsia="en-US"/>
              </w:rPr>
            </w:pPr>
            <w:r w:rsidRPr="009045BD">
              <w:rPr>
                <w:rFonts w:eastAsiaTheme="minorHAnsi"/>
                <w:lang w:eastAsia="en-US"/>
              </w:rPr>
              <w:t xml:space="preserve">Адрес электронной почты </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13.</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Филиалы: перечислить наименования и почтовые адреса</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Height w:val="284"/>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14.</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Размер уставного капитала</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15.</w:t>
            </w:r>
          </w:p>
        </w:tc>
        <w:tc>
          <w:tcPr>
            <w:tcW w:w="3000" w:type="pct"/>
            <w:vAlign w:val="center"/>
          </w:tcPr>
          <w:p w:rsidR="009045BD" w:rsidRPr="009045BD" w:rsidRDefault="009045BD" w:rsidP="009045BD">
            <w:pPr>
              <w:rPr>
                <w:rFonts w:ascii="Times New Roman" w:hAnsi="Times New Roman" w:cs="Times New Roman"/>
                <w:sz w:val="24"/>
                <w:szCs w:val="24"/>
              </w:rPr>
            </w:pPr>
            <w:r w:rsidRPr="009045BD">
              <w:rPr>
                <w:rFonts w:ascii="Times New Roman" w:hAnsi="Times New Roman" w:cs="Times New Roman"/>
                <w:sz w:val="24"/>
                <w:szCs w:val="24"/>
              </w:rPr>
              <w:t>Балансовая стоимость активов (по балансу последнего завершенного периода)</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16.</w:t>
            </w:r>
          </w:p>
        </w:tc>
        <w:tc>
          <w:tcPr>
            <w:tcW w:w="3000" w:type="pct"/>
            <w:vAlign w:val="center"/>
          </w:tcPr>
          <w:p w:rsidR="009045BD" w:rsidRPr="009045BD" w:rsidRDefault="009045BD" w:rsidP="009045BD">
            <w:pPr>
              <w:rPr>
                <w:rFonts w:ascii="Times New Roman" w:hAnsi="Times New Roman" w:cs="Times New Roman"/>
                <w:sz w:val="24"/>
                <w:szCs w:val="24"/>
              </w:rPr>
            </w:pPr>
            <w:r w:rsidRPr="009045BD">
              <w:rPr>
                <w:rFonts w:ascii="Times New Roman" w:hAnsi="Times New Roman" w:cs="Times New Roman"/>
                <w:sz w:val="24"/>
                <w:szCs w:val="24"/>
              </w:rPr>
              <w:t xml:space="preserve">Банковские реквизиты (наименование и адрес банка, номер расчетного счета Претендента на участие в </w:t>
            </w:r>
            <w:r>
              <w:rPr>
                <w:rFonts w:ascii="Times New Roman" w:hAnsi="Times New Roman" w:cs="Times New Roman"/>
                <w:sz w:val="24"/>
                <w:szCs w:val="24"/>
              </w:rPr>
              <w:t>______________</w:t>
            </w:r>
            <w:r w:rsidRPr="0051079B">
              <w:rPr>
                <w:rStyle w:val="ae"/>
                <w:rFonts w:ascii="Times New Roman" w:hAnsi="Times New Roman" w:cs="Times New Roman"/>
                <w:i/>
                <w:color w:val="FF0000"/>
                <w:sz w:val="24"/>
                <w:szCs w:val="24"/>
              </w:rPr>
              <w:footnoteReference w:id="9"/>
            </w:r>
            <w:r w:rsidRPr="0051079B" w:rsidDel="00782B65">
              <w:rPr>
                <w:rFonts w:ascii="Times New Roman" w:hAnsi="Times New Roman" w:cs="Times New Roman"/>
                <w:i/>
                <w:color w:val="FF0000"/>
                <w:sz w:val="24"/>
                <w:szCs w:val="24"/>
              </w:rPr>
              <w:t xml:space="preserve"> </w:t>
            </w:r>
            <w:proofErr w:type="spellStart"/>
            <w:proofErr w:type="gramStart"/>
            <w:r w:rsidRPr="009045BD">
              <w:rPr>
                <w:rFonts w:ascii="Times New Roman" w:hAnsi="Times New Roman" w:cs="Times New Roman"/>
                <w:sz w:val="24"/>
                <w:szCs w:val="24"/>
              </w:rPr>
              <w:t>в</w:t>
            </w:r>
            <w:proofErr w:type="spellEnd"/>
            <w:proofErr w:type="gramEnd"/>
            <w:r w:rsidRPr="009045BD">
              <w:rPr>
                <w:rFonts w:ascii="Times New Roman" w:hAnsi="Times New Roman" w:cs="Times New Roman"/>
                <w:sz w:val="24"/>
                <w:szCs w:val="24"/>
              </w:rPr>
              <w:t xml:space="preserve"> банке, телефоны банка, прочие банковские реквизиты)</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Pr>
        <w:tc>
          <w:tcPr>
            <w:tcW w:w="306" w:type="pct"/>
            <w:vAlign w:val="center"/>
          </w:tcPr>
          <w:p w:rsidR="009045BD" w:rsidRPr="0051079B" w:rsidRDefault="009045BD" w:rsidP="0051079B">
            <w:pPr>
              <w:pStyle w:val="a9"/>
              <w:rPr>
                <w:rFonts w:eastAsiaTheme="minorHAnsi"/>
                <w:lang w:eastAsia="en-US"/>
              </w:rPr>
            </w:pPr>
            <w:r w:rsidRPr="0051079B">
              <w:rPr>
                <w:rFonts w:eastAsiaTheme="minorHAnsi"/>
                <w:lang w:eastAsia="en-US"/>
              </w:rPr>
              <w:t>17.</w:t>
            </w:r>
          </w:p>
        </w:tc>
        <w:tc>
          <w:tcPr>
            <w:tcW w:w="3000" w:type="pct"/>
            <w:vAlign w:val="center"/>
          </w:tcPr>
          <w:p w:rsidR="009045BD" w:rsidRPr="009045BD" w:rsidRDefault="009045BD" w:rsidP="0051079B">
            <w:pPr>
              <w:rPr>
                <w:rFonts w:ascii="Times New Roman" w:hAnsi="Times New Roman" w:cs="Times New Roman"/>
                <w:sz w:val="24"/>
                <w:szCs w:val="24"/>
              </w:rPr>
            </w:pPr>
            <w:proofErr w:type="gramStart"/>
            <w:r w:rsidRPr="009045BD">
              <w:rPr>
                <w:rFonts w:ascii="Times New Roman" w:hAnsi="Times New Roman" w:cs="Times New Roman"/>
                <w:sz w:val="24"/>
                <w:szCs w:val="24"/>
              </w:rPr>
              <w:t xml:space="preserve">Ф.И.О. руководителя Претендента на участие в </w:t>
            </w:r>
            <w:r w:rsidR="0051079B">
              <w:rPr>
                <w:rFonts w:ascii="Times New Roman" w:hAnsi="Times New Roman" w:cs="Times New Roman"/>
                <w:sz w:val="24"/>
                <w:szCs w:val="24"/>
              </w:rPr>
              <w:t>____________</w:t>
            </w:r>
            <w:r w:rsidR="0051079B" w:rsidRPr="0051079B">
              <w:rPr>
                <w:rStyle w:val="ae"/>
                <w:rFonts w:ascii="Times New Roman" w:hAnsi="Times New Roman" w:cs="Times New Roman"/>
                <w:i/>
                <w:color w:val="FF0000"/>
                <w:sz w:val="24"/>
                <w:szCs w:val="24"/>
              </w:rPr>
              <w:footnoteReference w:id="10"/>
            </w:r>
            <w:r w:rsidRPr="009045BD">
              <w:rPr>
                <w:rFonts w:ascii="Times New Roman" w:hAnsi="Times New Roman" w:cs="Times New Roman"/>
                <w:sz w:val="24"/>
                <w:szCs w:val="24"/>
              </w:rPr>
              <w:t>, имеющего право подписи согласно учредительным документам, с указанием должности и контактного телефона</w:t>
            </w:r>
            <w:proofErr w:type="gramEnd"/>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18.</w:t>
            </w:r>
          </w:p>
        </w:tc>
        <w:tc>
          <w:tcPr>
            <w:tcW w:w="3000" w:type="pct"/>
            <w:vAlign w:val="center"/>
          </w:tcPr>
          <w:p w:rsidR="009045BD" w:rsidRPr="009045BD" w:rsidRDefault="009045BD" w:rsidP="0051079B">
            <w:pPr>
              <w:rPr>
                <w:rFonts w:ascii="Times New Roman" w:hAnsi="Times New Roman" w:cs="Times New Roman"/>
                <w:sz w:val="24"/>
                <w:szCs w:val="24"/>
              </w:rPr>
            </w:pPr>
            <w:r w:rsidRPr="009045BD">
              <w:rPr>
                <w:rFonts w:ascii="Times New Roman" w:hAnsi="Times New Roman" w:cs="Times New Roman"/>
                <w:sz w:val="24"/>
                <w:szCs w:val="24"/>
              </w:rPr>
              <w:t xml:space="preserve">Орган управления Претендента на участие в </w:t>
            </w:r>
            <w:r w:rsidR="0051079B">
              <w:rPr>
                <w:rFonts w:ascii="Times New Roman" w:hAnsi="Times New Roman" w:cs="Times New Roman"/>
                <w:sz w:val="24"/>
                <w:szCs w:val="24"/>
              </w:rPr>
              <w:t>_______________</w:t>
            </w:r>
            <w:r w:rsidR="0051079B" w:rsidRPr="0051079B">
              <w:rPr>
                <w:rStyle w:val="ae"/>
                <w:rFonts w:ascii="Times New Roman" w:hAnsi="Times New Roman" w:cs="Times New Roman"/>
                <w:i/>
                <w:color w:val="FF0000"/>
                <w:sz w:val="24"/>
                <w:szCs w:val="24"/>
              </w:rPr>
              <w:footnoteReference w:id="11"/>
            </w:r>
            <w:r w:rsidRPr="009045BD" w:rsidDel="00782B65">
              <w:rPr>
                <w:rFonts w:ascii="Times New Roman" w:hAnsi="Times New Roman" w:cs="Times New Roman"/>
                <w:sz w:val="24"/>
                <w:szCs w:val="24"/>
              </w:rPr>
              <w:t xml:space="preserve"> </w:t>
            </w:r>
            <w:r w:rsidRPr="009045BD">
              <w:rPr>
                <w:rFonts w:ascii="Times New Roman" w:hAnsi="Times New Roman" w:cs="Times New Roman"/>
                <w:sz w:val="24"/>
                <w:szCs w:val="24"/>
              </w:rPr>
              <w:t xml:space="preserve">– юридического лица, уполномоченный на одобрение сделки, право на </w:t>
            </w:r>
            <w:proofErr w:type="gramStart"/>
            <w:r w:rsidRPr="009045BD">
              <w:rPr>
                <w:rFonts w:ascii="Times New Roman" w:hAnsi="Times New Roman" w:cs="Times New Roman"/>
                <w:sz w:val="24"/>
                <w:szCs w:val="24"/>
              </w:rPr>
              <w:t>заключение</w:t>
            </w:r>
            <w:proofErr w:type="gramEnd"/>
            <w:r w:rsidRPr="009045BD">
              <w:rPr>
                <w:rFonts w:ascii="Times New Roman" w:hAnsi="Times New Roman" w:cs="Times New Roman"/>
                <w:sz w:val="24"/>
                <w:szCs w:val="24"/>
              </w:rPr>
              <w:t xml:space="preserve"> которой является предметом настоящего </w:t>
            </w:r>
            <w:r w:rsidR="0051079B">
              <w:rPr>
                <w:rFonts w:ascii="Times New Roman" w:hAnsi="Times New Roman" w:cs="Times New Roman"/>
                <w:sz w:val="24"/>
                <w:szCs w:val="24"/>
              </w:rPr>
              <w:t>__________________</w:t>
            </w:r>
            <w:r w:rsidR="0051079B" w:rsidRPr="0051079B">
              <w:rPr>
                <w:rStyle w:val="ae"/>
                <w:rFonts w:ascii="Times New Roman" w:hAnsi="Times New Roman" w:cs="Times New Roman"/>
                <w:i/>
                <w:color w:val="FF0000"/>
                <w:sz w:val="24"/>
                <w:szCs w:val="24"/>
              </w:rPr>
              <w:footnoteReference w:id="12"/>
            </w:r>
            <w:r w:rsidRPr="009045BD">
              <w:rPr>
                <w:rFonts w:ascii="Times New Roman" w:hAnsi="Times New Roman" w:cs="Times New Roman"/>
                <w:sz w:val="24"/>
                <w:szCs w:val="24"/>
              </w:rPr>
              <w:t xml:space="preserve"> и порядок одобрения соответствующей сделки</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19.</w:t>
            </w:r>
          </w:p>
        </w:tc>
        <w:tc>
          <w:tcPr>
            <w:tcW w:w="3000" w:type="pct"/>
            <w:vAlign w:val="center"/>
          </w:tcPr>
          <w:p w:rsidR="009045BD" w:rsidRPr="009045BD" w:rsidRDefault="009045BD" w:rsidP="0051079B">
            <w:pPr>
              <w:rPr>
                <w:rFonts w:ascii="Times New Roman" w:hAnsi="Times New Roman" w:cs="Times New Roman"/>
                <w:sz w:val="24"/>
                <w:szCs w:val="24"/>
              </w:rPr>
            </w:pPr>
            <w:r w:rsidRPr="009045BD">
              <w:rPr>
                <w:rFonts w:ascii="Times New Roman" w:hAnsi="Times New Roman" w:cs="Times New Roman"/>
                <w:sz w:val="24"/>
                <w:szCs w:val="24"/>
              </w:rPr>
              <w:t xml:space="preserve">Ф.И.О. уполномоченного лица Претендента на участие </w:t>
            </w:r>
            <w:proofErr w:type="gramStart"/>
            <w:r w:rsidRPr="009045BD">
              <w:rPr>
                <w:rFonts w:ascii="Times New Roman" w:hAnsi="Times New Roman" w:cs="Times New Roman"/>
                <w:sz w:val="24"/>
                <w:szCs w:val="24"/>
              </w:rPr>
              <w:t>в</w:t>
            </w:r>
            <w:proofErr w:type="gramEnd"/>
            <w:r w:rsidRPr="009045BD">
              <w:rPr>
                <w:rFonts w:ascii="Times New Roman" w:hAnsi="Times New Roman" w:cs="Times New Roman"/>
                <w:sz w:val="24"/>
                <w:szCs w:val="24"/>
              </w:rPr>
              <w:t xml:space="preserve"> </w:t>
            </w:r>
            <w:r w:rsidR="0051079B">
              <w:rPr>
                <w:rFonts w:ascii="Times New Roman" w:hAnsi="Times New Roman" w:cs="Times New Roman"/>
                <w:sz w:val="24"/>
                <w:szCs w:val="24"/>
              </w:rPr>
              <w:t>____________</w:t>
            </w:r>
            <w:r w:rsidR="0051079B" w:rsidRPr="0051079B">
              <w:rPr>
                <w:rStyle w:val="ae"/>
                <w:rFonts w:ascii="Times New Roman" w:hAnsi="Times New Roman" w:cs="Times New Roman"/>
                <w:i/>
                <w:color w:val="FF0000"/>
                <w:sz w:val="24"/>
                <w:szCs w:val="24"/>
              </w:rPr>
              <w:footnoteReference w:id="13"/>
            </w:r>
            <w:r w:rsidRPr="009045BD">
              <w:rPr>
                <w:rFonts w:ascii="Times New Roman" w:hAnsi="Times New Roman" w:cs="Times New Roman"/>
                <w:sz w:val="24"/>
                <w:szCs w:val="24"/>
              </w:rPr>
              <w:t xml:space="preserve"> </w:t>
            </w:r>
            <w:proofErr w:type="gramStart"/>
            <w:r w:rsidRPr="009045BD">
              <w:rPr>
                <w:rFonts w:ascii="Times New Roman" w:hAnsi="Times New Roman" w:cs="Times New Roman"/>
                <w:sz w:val="24"/>
                <w:szCs w:val="24"/>
              </w:rPr>
              <w:t>с</w:t>
            </w:r>
            <w:proofErr w:type="gramEnd"/>
            <w:r w:rsidRPr="009045BD">
              <w:rPr>
                <w:rFonts w:ascii="Times New Roman" w:hAnsi="Times New Roman" w:cs="Times New Roman"/>
                <w:sz w:val="24"/>
                <w:szCs w:val="24"/>
              </w:rPr>
              <w:t xml:space="preserve"> указанием должности, контактного телефона, электронной почты </w:t>
            </w:r>
          </w:p>
        </w:tc>
        <w:tc>
          <w:tcPr>
            <w:tcW w:w="1694" w:type="pct"/>
            <w:vAlign w:val="center"/>
          </w:tcPr>
          <w:p w:rsidR="009045BD" w:rsidRPr="009045BD" w:rsidRDefault="009045BD" w:rsidP="009335B2">
            <w:pPr>
              <w:rPr>
                <w:rFonts w:ascii="Times New Roman" w:hAnsi="Times New Roman" w:cs="Times New Roman"/>
                <w:sz w:val="24"/>
                <w:szCs w:val="24"/>
              </w:rPr>
            </w:pPr>
          </w:p>
        </w:tc>
      </w:tr>
      <w:tr w:rsidR="009045BD" w:rsidRPr="009045BD" w:rsidTr="009335B2">
        <w:trPr>
          <w:cantSplit/>
        </w:trPr>
        <w:tc>
          <w:tcPr>
            <w:tcW w:w="306"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20.</w:t>
            </w:r>
          </w:p>
        </w:tc>
        <w:tc>
          <w:tcPr>
            <w:tcW w:w="3000" w:type="pct"/>
            <w:vAlign w:val="center"/>
          </w:tcPr>
          <w:p w:rsidR="009045BD" w:rsidRPr="009045BD" w:rsidRDefault="009045BD" w:rsidP="009335B2">
            <w:pPr>
              <w:rPr>
                <w:rFonts w:ascii="Times New Roman" w:hAnsi="Times New Roman" w:cs="Times New Roman"/>
                <w:sz w:val="24"/>
                <w:szCs w:val="24"/>
              </w:rPr>
            </w:pPr>
            <w:r w:rsidRPr="009045BD">
              <w:rPr>
                <w:rFonts w:ascii="Times New Roman" w:hAnsi="Times New Roman" w:cs="Times New Roman"/>
                <w:sz w:val="24"/>
                <w:szCs w:val="24"/>
              </w:rPr>
              <w:t>Численность персонала</w:t>
            </w:r>
          </w:p>
        </w:tc>
        <w:tc>
          <w:tcPr>
            <w:tcW w:w="1694" w:type="pct"/>
            <w:vAlign w:val="center"/>
          </w:tcPr>
          <w:p w:rsidR="009045BD" w:rsidRPr="009045BD" w:rsidRDefault="009045BD" w:rsidP="009335B2">
            <w:pPr>
              <w:rPr>
                <w:rFonts w:ascii="Times New Roman" w:hAnsi="Times New Roman" w:cs="Times New Roman"/>
                <w:sz w:val="24"/>
                <w:szCs w:val="24"/>
              </w:rPr>
            </w:pPr>
          </w:p>
        </w:tc>
      </w:tr>
    </w:tbl>
    <w:p w:rsidR="009045BD" w:rsidRPr="009045BD" w:rsidRDefault="009045BD" w:rsidP="009045BD">
      <w:pPr>
        <w:rPr>
          <w:rFonts w:ascii="Times New Roman" w:hAnsi="Times New Roman" w:cs="Times New Roman"/>
        </w:rPr>
      </w:pPr>
      <w:bookmarkStart w:id="5" w:name="_Toc98251773"/>
    </w:p>
    <w:p w:rsidR="009045BD" w:rsidRPr="009045BD" w:rsidRDefault="009045BD" w:rsidP="009045BD">
      <w:pPr>
        <w:rPr>
          <w:rFonts w:ascii="Times New Roman" w:hAnsi="Times New Roman" w:cs="Times New Roman"/>
        </w:rPr>
      </w:pPr>
      <w:r w:rsidRPr="009045BD">
        <w:rPr>
          <w:rFonts w:ascii="Times New Roman" w:hAnsi="Times New Roman" w:cs="Times New Roman"/>
        </w:rPr>
        <w:t>___________________________________</w:t>
      </w:r>
      <w:r w:rsidRPr="009045BD">
        <w:rPr>
          <w:rFonts w:ascii="Times New Roman" w:hAnsi="Times New Roman" w:cs="Times New Roman"/>
        </w:rPr>
        <w:tab/>
      </w:r>
      <w:r w:rsidRPr="009045BD">
        <w:rPr>
          <w:rFonts w:ascii="Times New Roman" w:hAnsi="Times New Roman" w:cs="Times New Roman"/>
        </w:rPr>
        <w:tab/>
      </w:r>
      <w:r w:rsidRPr="009045BD">
        <w:rPr>
          <w:rFonts w:ascii="Times New Roman" w:hAnsi="Times New Roman" w:cs="Times New Roman"/>
        </w:rPr>
        <w:tab/>
        <w:t xml:space="preserve">     ___________________________</w:t>
      </w:r>
    </w:p>
    <w:p w:rsidR="009045BD" w:rsidRPr="009045BD" w:rsidRDefault="009045BD" w:rsidP="009045BD">
      <w:pPr>
        <w:pStyle w:val="a7"/>
        <w:snapToGrid/>
        <w:rPr>
          <w:rFonts w:ascii="Times New Roman" w:hAnsi="Times New Roman"/>
        </w:rPr>
      </w:pPr>
      <w:r w:rsidRPr="009045BD">
        <w:rPr>
          <w:rFonts w:ascii="Times New Roman" w:hAnsi="Times New Roman"/>
        </w:rPr>
        <w:t>(Подпись уполномоченного представителя)</w:t>
      </w:r>
      <w:r w:rsidRPr="009045BD">
        <w:rPr>
          <w:rFonts w:ascii="Times New Roman" w:hAnsi="Times New Roman"/>
        </w:rPr>
        <w:tab/>
      </w:r>
      <w:r w:rsidRPr="009045BD">
        <w:rPr>
          <w:rFonts w:ascii="Times New Roman" w:hAnsi="Times New Roman"/>
        </w:rPr>
        <w:tab/>
        <w:t xml:space="preserve">                    (Ф.И.О. и должность подписавшего)</w:t>
      </w:r>
    </w:p>
    <w:p w:rsidR="009045BD" w:rsidRPr="009045BD" w:rsidRDefault="009045BD" w:rsidP="009045BD">
      <w:pPr>
        <w:pStyle w:val="a7"/>
        <w:snapToGrid/>
        <w:rPr>
          <w:rFonts w:ascii="Times New Roman" w:hAnsi="Times New Roman"/>
        </w:rPr>
      </w:pPr>
      <w:r w:rsidRPr="009045BD">
        <w:rPr>
          <w:rFonts w:ascii="Times New Roman" w:hAnsi="Times New Roman"/>
        </w:rPr>
        <w:t>М.П.</w:t>
      </w:r>
    </w:p>
    <w:p w:rsidR="009045BD" w:rsidRDefault="009045BD" w:rsidP="009045BD">
      <w:pPr>
        <w:rPr>
          <w:rFonts w:ascii="Times New Roman" w:hAnsi="Times New Roman" w:cs="Times New Roman"/>
          <w:color w:val="808080"/>
        </w:rPr>
      </w:pPr>
    </w:p>
    <w:p w:rsidR="0051079B" w:rsidRDefault="0051079B" w:rsidP="009045BD">
      <w:pPr>
        <w:rPr>
          <w:rFonts w:ascii="Times New Roman" w:hAnsi="Times New Roman" w:cs="Times New Roman"/>
          <w:color w:val="808080"/>
        </w:rPr>
      </w:pPr>
    </w:p>
    <w:p w:rsidR="0051079B" w:rsidRPr="009045BD" w:rsidRDefault="0051079B" w:rsidP="009045BD">
      <w:pPr>
        <w:rPr>
          <w:rFonts w:ascii="Times New Roman" w:hAnsi="Times New Roman" w:cs="Times New Roman"/>
          <w:color w:val="808080"/>
        </w:rPr>
      </w:pPr>
    </w:p>
    <w:p w:rsidR="009045BD" w:rsidRPr="009045BD" w:rsidRDefault="009045BD" w:rsidP="009045BD">
      <w:pPr>
        <w:rPr>
          <w:rFonts w:ascii="Times New Roman" w:hAnsi="Times New Roman" w:cs="Times New Roman"/>
          <w:color w:val="808080"/>
        </w:rPr>
      </w:pPr>
      <w:r w:rsidRPr="009045BD">
        <w:rPr>
          <w:rFonts w:ascii="Times New Roman" w:hAnsi="Times New Roman" w:cs="Times New Roman"/>
          <w:color w:val="808080"/>
        </w:rPr>
        <w:t>ИНСТРУКЦИИ ПО ЗАПОЛНЕНИЮ</w:t>
      </w:r>
      <w:bookmarkEnd w:id="5"/>
      <w:r w:rsidRPr="009045BD">
        <w:rPr>
          <w:rFonts w:ascii="Times New Roman" w:hAnsi="Times New Roman" w:cs="Times New Roman"/>
          <w:color w:val="808080"/>
        </w:rPr>
        <w:t>:</w:t>
      </w:r>
    </w:p>
    <w:p w:rsidR="009045BD" w:rsidRPr="009045BD" w:rsidRDefault="009045BD" w:rsidP="009045BD">
      <w:pPr>
        <w:jc w:val="both"/>
        <w:rPr>
          <w:rFonts w:ascii="Times New Roman" w:hAnsi="Times New Roman" w:cs="Times New Roman"/>
          <w:color w:val="808080"/>
        </w:rPr>
      </w:pPr>
      <w:r w:rsidRPr="009045BD">
        <w:rPr>
          <w:rFonts w:ascii="Times New Roman" w:hAnsi="Times New Roman" w:cs="Times New Roman"/>
          <w:color w:val="808080"/>
        </w:rPr>
        <w:t xml:space="preserve">1. Данные инструкции не следует воспроизводить в документах, подготовленных Претендентом на участие в </w:t>
      </w:r>
      <w:r w:rsidR="0051079B">
        <w:rPr>
          <w:rFonts w:ascii="Times New Roman" w:hAnsi="Times New Roman" w:cs="Times New Roman"/>
          <w:color w:val="808080"/>
        </w:rPr>
        <w:t>закупке</w:t>
      </w:r>
      <w:r w:rsidRPr="009045BD">
        <w:rPr>
          <w:rFonts w:ascii="Times New Roman" w:hAnsi="Times New Roman" w:cs="Times New Roman"/>
          <w:color w:val="808080"/>
        </w:rPr>
        <w:t>.</w:t>
      </w:r>
    </w:p>
    <w:p w:rsidR="009045BD" w:rsidRPr="009045BD" w:rsidRDefault="009045BD" w:rsidP="009045BD">
      <w:pPr>
        <w:pStyle w:val="aa"/>
      </w:pPr>
      <w:r w:rsidRPr="009045BD">
        <w:t xml:space="preserve">2. Претендент на участие в </w:t>
      </w:r>
      <w:r w:rsidR="0051079B">
        <w:t>закупке</w:t>
      </w:r>
      <w:r w:rsidRPr="009045BD">
        <w:t xml:space="preserve"> приводит номер и дату Заявки, приложением к которой является данная анкета Претендента процедуры закупки. </w:t>
      </w:r>
    </w:p>
    <w:p w:rsidR="009045BD" w:rsidRPr="009045BD" w:rsidRDefault="009045BD" w:rsidP="009045BD">
      <w:pPr>
        <w:jc w:val="both"/>
        <w:rPr>
          <w:rFonts w:ascii="Times New Roman" w:hAnsi="Times New Roman" w:cs="Times New Roman"/>
          <w:color w:val="808080"/>
        </w:rPr>
      </w:pPr>
      <w:r w:rsidRPr="009045BD">
        <w:rPr>
          <w:rFonts w:ascii="Times New Roman" w:hAnsi="Times New Roman" w:cs="Times New Roman"/>
          <w:color w:val="808080"/>
        </w:rPr>
        <w:t xml:space="preserve">3. В графе 19 указывается уполномоченное лицо Претендента на участие в </w:t>
      </w:r>
      <w:r w:rsidR="0051079B">
        <w:rPr>
          <w:rFonts w:ascii="Times New Roman" w:hAnsi="Times New Roman" w:cs="Times New Roman"/>
          <w:color w:val="808080"/>
        </w:rPr>
        <w:t>закупке</w:t>
      </w:r>
      <w:r w:rsidRPr="009045BD" w:rsidDel="00782B65">
        <w:rPr>
          <w:rFonts w:ascii="Times New Roman" w:hAnsi="Times New Roman" w:cs="Times New Roman"/>
          <w:color w:val="808080"/>
        </w:rPr>
        <w:t xml:space="preserve"> </w:t>
      </w:r>
      <w:r w:rsidRPr="009045BD">
        <w:rPr>
          <w:rFonts w:ascii="Times New Roman" w:hAnsi="Times New Roman" w:cs="Times New Roman"/>
          <w:color w:val="808080"/>
        </w:rPr>
        <w:t>для оперативного уведомления по вопросам организационного характера и взаимодействия с организатором размещения заказа.</w:t>
      </w:r>
    </w:p>
    <w:p w:rsidR="009045BD" w:rsidRDefault="009045BD" w:rsidP="0051079B">
      <w:pPr>
        <w:pStyle w:val="aa"/>
      </w:pPr>
      <w:r w:rsidRPr="009045BD">
        <w:t xml:space="preserve">4. Заполненная Претендентом на участие в </w:t>
      </w:r>
      <w:r w:rsidR="0051079B">
        <w:t>закупке</w:t>
      </w:r>
      <w:r w:rsidRPr="009045BD">
        <w:t xml:space="preserve"> анкета должна содержать все сведения, указанные в таблице. В случае отсутствия каких-либо данных указать слово «нет». </w:t>
      </w:r>
    </w:p>
    <w:p w:rsidR="0051079B" w:rsidRPr="009045BD" w:rsidRDefault="0051079B" w:rsidP="0051079B">
      <w:pPr>
        <w:pStyle w:val="aa"/>
      </w:pPr>
      <w:r>
        <w:t xml:space="preserve">5. </w:t>
      </w:r>
      <w:r w:rsidRPr="0051079B">
        <w:t>Не допускается удаление текста из формы, кроме текста, написанного курсивом и выделенного красным цветом.</w:t>
      </w:r>
    </w:p>
    <w:p w:rsidR="009045BD" w:rsidRPr="009045BD" w:rsidRDefault="009045BD" w:rsidP="009045BD">
      <w:pPr>
        <w:rPr>
          <w:rFonts w:ascii="Times New Roman" w:hAnsi="Times New Roman" w:cs="Times New Roman"/>
        </w:rPr>
      </w:pPr>
    </w:p>
    <w:p w:rsidR="009045BD" w:rsidRPr="005C24A0" w:rsidRDefault="009045BD" w:rsidP="009045BD"/>
    <w:p w:rsidR="00925DA1" w:rsidRDefault="00925DA1" w:rsidP="00925DA1">
      <w:pPr>
        <w:rPr>
          <w:color w:val="1F497D"/>
        </w:rPr>
      </w:pPr>
    </w:p>
    <w:p w:rsidR="00925DA1" w:rsidRDefault="00925DA1" w:rsidP="00925DA1">
      <w:pPr>
        <w:rPr>
          <w:i/>
          <w:iCs/>
          <w:u w:val="single"/>
          <w:lang w:eastAsia="x-none"/>
        </w:rPr>
      </w:pPr>
    </w:p>
    <w:sectPr w:rsidR="00925D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DF9" w:rsidRDefault="00FC3DF9" w:rsidP="009045BD">
      <w:r>
        <w:separator/>
      </w:r>
    </w:p>
  </w:endnote>
  <w:endnote w:type="continuationSeparator" w:id="0">
    <w:p w:rsidR="00FC3DF9" w:rsidRDefault="00FC3DF9"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DF9" w:rsidRDefault="00FC3DF9" w:rsidP="009045BD">
      <w:r>
        <w:separator/>
      </w:r>
    </w:p>
  </w:footnote>
  <w:footnote w:type="continuationSeparator" w:id="0">
    <w:p w:rsidR="00FC3DF9" w:rsidRDefault="00FC3DF9" w:rsidP="009045BD">
      <w:r>
        <w:continuationSeparator/>
      </w:r>
    </w:p>
  </w:footnote>
  <w:footnote w:id="1">
    <w:p w:rsidR="009045BD" w:rsidRPr="009045BD" w:rsidRDefault="009045BD" w:rsidP="009045BD">
      <w:pPr>
        <w:pStyle w:val="ac"/>
        <w:jc w:val="both"/>
        <w:rPr>
          <w:rFonts w:ascii="Times New Roman" w:hAnsi="Times New Roman" w:cs="Times New Roman"/>
          <w:i/>
          <w:color w:val="FF0000"/>
        </w:rPr>
      </w:pPr>
      <w:r w:rsidRPr="009045BD">
        <w:rPr>
          <w:rFonts w:ascii="Times New Roman" w:hAnsi="Times New Roman" w:cs="Times New Roman"/>
          <w:i/>
          <w:color w:val="FF0000"/>
        </w:rPr>
        <w:footnoteRef/>
      </w:r>
      <w:r w:rsidRPr="009045BD">
        <w:rPr>
          <w:rFonts w:ascii="Times New Roman" w:hAnsi="Times New Roman" w:cs="Times New Roman"/>
          <w:i/>
          <w:color w:val="FF0000"/>
        </w:rPr>
        <w:t xml:space="preserve"> </w:t>
      </w:r>
      <w:r w:rsidRPr="009045BD">
        <w:rPr>
          <w:rFonts w:ascii="Times New Roman" w:hAnsi="Times New Roman" w:cs="Times New Roman"/>
          <w:i/>
          <w:color w:val="FF0000"/>
        </w:rPr>
        <w:t xml:space="preserve">Указать способ закупки (например, </w:t>
      </w:r>
      <w:r w:rsidRPr="009045BD">
        <w:rPr>
          <w:rFonts w:ascii="Times New Roman" w:hAnsi="Times New Roman" w:cs="Times New Roman"/>
          <w:i/>
          <w:color w:val="FF0000"/>
        </w:rPr>
        <w:t>открытый</w:t>
      </w:r>
      <w:r w:rsidRPr="009045BD">
        <w:rPr>
          <w:rFonts w:ascii="Times New Roman" w:hAnsi="Times New Roman" w:cs="Times New Roman"/>
          <w:i/>
          <w:color w:val="FF0000"/>
        </w:rPr>
        <w:t xml:space="preserve"> запрос предложений)</w:t>
      </w:r>
    </w:p>
  </w:footnote>
  <w:footnote w:id="2">
    <w:p w:rsidR="009045BD" w:rsidRPr="009045BD" w:rsidRDefault="009045BD" w:rsidP="009045BD">
      <w:pPr>
        <w:pStyle w:val="ac"/>
        <w:jc w:val="both"/>
        <w:rPr>
          <w:rFonts w:ascii="Times New Roman" w:hAnsi="Times New Roman" w:cs="Times New Roman"/>
          <w:i/>
          <w:color w:val="FF0000"/>
        </w:rPr>
      </w:pPr>
      <w:r w:rsidRPr="009045BD">
        <w:rPr>
          <w:rFonts w:ascii="Times New Roman" w:hAnsi="Times New Roman" w:cs="Times New Roman"/>
          <w:i/>
          <w:color w:val="FF0000"/>
        </w:rPr>
        <w:footnoteRef/>
      </w:r>
      <w:r w:rsidRPr="009045BD">
        <w:rPr>
          <w:rFonts w:ascii="Times New Roman" w:hAnsi="Times New Roman" w:cs="Times New Roman"/>
          <w:i/>
          <w:color w:val="FF0000"/>
        </w:rPr>
        <w:t xml:space="preserve"> </w:t>
      </w:r>
      <w:r w:rsidRPr="009045BD">
        <w:rPr>
          <w:rFonts w:ascii="Times New Roman" w:hAnsi="Times New Roman" w:cs="Times New Roman"/>
          <w:i/>
          <w:color w:val="FF0000"/>
        </w:rPr>
        <w:t>Указать наименование договора в соответствии с извещением и документацией о закупке (в случае подачи заявки на определенный лот, указать номер лота и наименование договора, указанного в лоте в соответствии с извещением и документацией о закупке)</w:t>
      </w:r>
    </w:p>
  </w:footnote>
  <w:footnote w:id="3">
    <w:p w:rsidR="009045BD" w:rsidRPr="009045BD" w:rsidRDefault="009045BD" w:rsidP="009045BD">
      <w:pPr>
        <w:pStyle w:val="ac"/>
        <w:jc w:val="both"/>
        <w:rPr>
          <w:rFonts w:ascii="Times New Roman" w:hAnsi="Times New Roman" w:cs="Times New Roman"/>
          <w:i/>
          <w:color w:val="FF0000"/>
        </w:rPr>
      </w:pPr>
      <w:r w:rsidRPr="009045BD">
        <w:rPr>
          <w:rFonts w:ascii="Times New Roman" w:hAnsi="Times New Roman" w:cs="Times New Roman"/>
          <w:i/>
          <w:color w:val="FF0000"/>
        </w:rPr>
        <w:footnoteRef/>
      </w:r>
      <w:r w:rsidRPr="009045BD">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 w:id="4">
    <w:p w:rsidR="009045BD" w:rsidRPr="009045BD" w:rsidRDefault="009045BD" w:rsidP="009045BD">
      <w:pPr>
        <w:pStyle w:val="ac"/>
        <w:jc w:val="both"/>
        <w:rPr>
          <w:rFonts w:ascii="Times New Roman" w:hAnsi="Times New Roman" w:cs="Times New Roman"/>
          <w:i/>
          <w:color w:val="FF0000"/>
        </w:rPr>
      </w:pPr>
      <w:r w:rsidRPr="009045BD">
        <w:rPr>
          <w:rFonts w:ascii="Times New Roman" w:hAnsi="Times New Roman" w:cs="Times New Roman"/>
          <w:i/>
          <w:color w:val="FF0000"/>
        </w:rPr>
        <w:footnoteRef/>
      </w:r>
      <w:r w:rsidRPr="009045BD">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bookmarkStart w:id="4" w:name="_GoBack"/>
      <w:bookmarkEnd w:id="4"/>
    </w:p>
  </w:footnote>
  <w:footnote w:id="5">
    <w:p w:rsidR="009045BD" w:rsidRPr="009045BD" w:rsidRDefault="009045BD" w:rsidP="009045BD">
      <w:pPr>
        <w:pStyle w:val="ac"/>
        <w:rPr>
          <w:rFonts w:ascii="Times New Roman" w:hAnsi="Times New Roman" w:cs="Times New Roman"/>
          <w:i/>
          <w:color w:val="FF0000"/>
        </w:rPr>
      </w:pPr>
      <w:r w:rsidRPr="009045BD">
        <w:rPr>
          <w:rFonts w:ascii="Times New Roman" w:hAnsi="Times New Roman" w:cs="Times New Roman"/>
          <w:i/>
          <w:color w:val="FF0000"/>
        </w:rPr>
        <w:footnoteRef/>
      </w:r>
      <w:r w:rsidRPr="009045BD">
        <w:rPr>
          <w:rFonts w:ascii="Times New Roman" w:hAnsi="Times New Roman" w:cs="Times New Roman"/>
          <w:i/>
          <w:color w:val="FF0000"/>
        </w:rPr>
        <w:t xml:space="preserve"> </w:t>
      </w:r>
      <w:r w:rsidRPr="009045BD">
        <w:rPr>
          <w:rFonts w:ascii="Times New Roman" w:hAnsi="Times New Roman" w:cs="Times New Roman"/>
          <w:i/>
          <w:color w:val="FF0000"/>
        </w:rPr>
        <w:t>Указать полное наименование Претендента на участие в закупке с указанием организационно-правовой формы (например, Публичное акционерное общество междугородной и международной электрической связи «Ростелеком» (ПАО «Ростелеком»))</w:t>
      </w:r>
    </w:p>
  </w:footnote>
  <w:footnote w:id="6">
    <w:p w:rsidR="009045BD" w:rsidRPr="009045BD" w:rsidRDefault="009045BD">
      <w:pPr>
        <w:pStyle w:val="ac"/>
        <w:rPr>
          <w:rFonts w:ascii="Times New Roman" w:hAnsi="Times New Roman" w:cs="Times New Roman"/>
          <w:i/>
          <w:color w:val="FF0000"/>
        </w:rPr>
      </w:pPr>
      <w:r w:rsidRPr="009045BD">
        <w:rPr>
          <w:rFonts w:ascii="Times New Roman" w:hAnsi="Times New Roman" w:cs="Times New Roman"/>
          <w:i/>
          <w:color w:val="FF0000"/>
        </w:rPr>
        <w:footnoteRef/>
      </w:r>
      <w:r w:rsidRPr="009045BD">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 w:id="7">
    <w:p w:rsidR="009045BD" w:rsidRPr="009045BD" w:rsidRDefault="009045BD">
      <w:pPr>
        <w:pStyle w:val="ac"/>
        <w:rPr>
          <w:rFonts w:ascii="Times New Roman" w:hAnsi="Times New Roman" w:cs="Times New Roman"/>
          <w:i/>
          <w:color w:val="FF0000"/>
        </w:rPr>
      </w:pPr>
      <w:r w:rsidRPr="009045BD">
        <w:rPr>
          <w:rFonts w:ascii="Times New Roman" w:hAnsi="Times New Roman" w:cs="Times New Roman"/>
          <w:i/>
          <w:color w:val="FF0000"/>
        </w:rPr>
        <w:footnoteRef/>
      </w:r>
      <w:r w:rsidRPr="009045BD">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 w:id="8">
    <w:p w:rsidR="009045BD" w:rsidRDefault="009045BD">
      <w:pPr>
        <w:pStyle w:val="ac"/>
      </w:pPr>
      <w:r w:rsidRPr="009045BD">
        <w:rPr>
          <w:rFonts w:ascii="Times New Roman" w:hAnsi="Times New Roman" w:cs="Times New Roman"/>
          <w:i/>
          <w:color w:val="FF0000"/>
        </w:rPr>
        <w:footnoteRef/>
      </w:r>
      <w:r w:rsidRPr="009045BD">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 w:id="9">
    <w:p w:rsidR="009045BD" w:rsidRPr="0051079B" w:rsidRDefault="009045BD">
      <w:pPr>
        <w:pStyle w:val="ac"/>
        <w:rPr>
          <w:rFonts w:ascii="Times New Roman" w:hAnsi="Times New Roman" w:cs="Times New Roman"/>
          <w:i/>
          <w:color w:val="FF0000"/>
        </w:rPr>
      </w:pPr>
      <w:r w:rsidRPr="0051079B">
        <w:rPr>
          <w:rFonts w:ascii="Times New Roman" w:hAnsi="Times New Roman" w:cs="Times New Roman"/>
          <w:i/>
          <w:color w:val="FF0000"/>
        </w:rPr>
        <w:footnoteRef/>
      </w:r>
      <w:r w:rsidRPr="0051079B">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 w:id="10">
    <w:p w:rsidR="0051079B" w:rsidRPr="0051079B" w:rsidRDefault="0051079B">
      <w:pPr>
        <w:pStyle w:val="ac"/>
        <w:rPr>
          <w:rFonts w:ascii="Times New Roman" w:hAnsi="Times New Roman" w:cs="Times New Roman"/>
          <w:i/>
          <w:color w:val="FF0000"/>
        </w:rPr>
      </w:pPr>
      <w:r w:rsidRPr="0051079B">
        <w:rPr>
          <w:rFonts w:ascii="Times New Roman" w:hAnsi="Times New Roman" w:cs="Times New Roman"/>
          <w:i/>
          <w:color w:val="FF0000"/>
        </w:rPr>
        <w:footnoteRef/>
      </w:r>
      <w:r w:rsidRPr="0051079B">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 w:id="11">
    <w:p w:rsidR="0051079B" w:rsidRPr="0051079B" w:rsidRDefault="0051079B">
      <w:pPr>
        <w:pStyle w:val="ac"/>
        <w:rPr>
          <w:rFonts w:ascii="Times New Roman" w:hAnsi="Times New Roman" w:cs="Times New Roman"/>
          <w:i/>
          <w:color w:val="FF0000"/>
        </w:rPr>
      </w:pPr>
      <w:r w:rsidRPr="0051079B">
        <w:rPr>
          <w:rFonts w:ascii="Times New Roman" w:hAnsi="Times New Roman" w:cs="Times New Roman"/>
          <w:i/>
          <w:color w:val="FF0000"/>
        </w:rPr>
        <w:footnoteRef/>
      </w:r>
      <w:r w:rsidRPr="0051079B">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 w:id="12">
    <w:p w:rsidR="0051079B" w:rsidRPr="0051079B" w:rsidRDefault="0051079B">
      <w:pPr>
        <w:pStyle w:val="ac"/>
        <w:rPr>
          <w:rFonts w:ascii="Times New Roman" w:hAnsi="Times New Roman" w:cs="Times New Roman"/>
          <w:i/>
          <w:color w:val="FF0000"/>
        </w:rPr>
      </w:pPr>
      <w:r w:rsidRPr="0051079B">
        <w:rPr>
          <w:rFonts w:ascii="Times New Roman" w:hAnsi="Times New Roman" w:cs="Times New Roman"/>
          <w:i/>
          <w:color w:val="FF0000"/>
        </w:rPr>
        <w:footnoteRef/>
      </w:r>
      <w:r w:rsidRPr="0051079B">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 w:id="13">
    <w:p w:rsidR="0051079B" w:rsidRDefault="0051079B">
      <w:pPr>
        <w:pStyle w:val="ac"/>
      </w:pPr>
      <w:r w:rsidRPr="0051079B">
        <w:rPr>
          <w:rFonts w:ascii="Times New Roman" w:hAnsi="Times New Roman" w:cs="Times New Roman"/>
          <w:i/>
          <w:color w:val="FF0000"/>
        </w:rPr>
        <w:footnoteRef/>
      </w:r>
      <w:r w:rsidRPr="0051079B">
        <w:rPr>
          <w:rFonts w:ascii="Times New Roman" w:hAnsi="Times New Roman" w:cs="Times New Roman"/>
          <w:i/>
          <w:color w:val="FF0000"/>
        </w:rPr>
        <w:t xml:space="preserve"> </w:t>
      </w:r>
      <w:r w:rsidRPr="009045BD">
        <w:rPr>
          <w:rFonts w:ascii="Times New Roman" w:hAnsi="Times New Roman" w:cs="Times New Roman"/>
          <w:i/>
          <w:color w:val="FF0000"/>
        </w:rPr>
        <w:t>Указать способ закупки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3E"/>
    <w:rsid w:val="0051079B"/>
    <w:rsid w:val="009045BD"/>
    <w:rsid w:val="00925DA1"/>
    <w:rsid w:val="00994C0C"/>
    <w:rsid w:val="00A0783E"/>
    <w:rsid w:val="00BE6F25"/>
    <w:rsid w:val="00D74785"/>
    <w:rsid w:val="00FC3DF9"/>
    <w:rsid w:val="00FF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A1"/>
    <w:pPr>
      <w:ind w:firstLine="0"/>
      <w:jc w:val="left"/>
    </w:pPr>
    <w:rPr>
      <w:rFonts w:ascii="Calibri" w:hAnsi="Calibri" w:cs="Calibri"/>
      <w:sz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uiPriority w:val="9"/>
    <w:qFormat/>
    <w:rsid w:val="00BE6F25"/>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 Знак"/>
    <w:basedOn w:val="a"/>
    <w:next w:val="a"/>
    <w:link w:val="20"/>
    <w:uiPriority w:val="9"/>
    <w:unhideWhenUsed/>
    <w:qFormat/>
    <w:rsid w:val="00BE6F25"/>
    <w:pPr>
      <w:keepNext/>
      <w:keepLines/>
      <w:spacing w:before="200"/>
      <w:ind w:firstLine="709"/>
      <w:jc w:val="both"/>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2,Знак2"/>
    <w:basedOn w:val="a"/>
    <w:next w:val="a"/>
    <w:link w:val="30"/>
    <w:uiPriority w:val="9"/>
    <w:unhideWhenUsed/>
    <w:qFormat/>
    <w:rsid w:val="00BE6F25"/>
    <w:pPr>
      <w:keepNext/>
      <w:keepLines/>
      <w:spacing w:before="200"/>
      <w:ind w:firstLine="709"/>
      <w:jc w:val="both"/>
      <w:outlineLvl w:val="2"/>
    </w:pPr>
    <w:rPr>
      <w:rFonts w:asciiTheme="majorHAnsi" w:eastAsiaTheme="majorEastAsia" w:hAnsiTheme="majorHAnsi" w:cstheme="majorBidi"/>
      <w:b/>
      <w:bCs/>
      <w:color w:val="4F81BD" w:themeColor="accent1"/>
      <w:sz w:val="26"/>
    </w:rPr>
  </w:style>
  <w:style w:type="paragraph" w:styleId="4">
    <w:name w:val="heading 4"/>
    <w:basedOn w:val="a"/>
    <w:next w:val="a"/>
    <w:link w:val="40"/>
    <w:uiPriority w:val="9"/>
    <w:semiHidden/>
    <w:unhideWhenUsed/>
    <w:qFormat/>
    <w:rsid w:val="00BE6F25"/>
    <w:pPr>
      <w:keepNext/>
      <w:keepLines/>
      <w:spacing w:before="200"/>
      <w:ind w:firstLine="709"/>
      <w:jc w:val="both"/>
      <w:outlineLvl w:val="3"/>
    </w:pPr>
    <w:rPr>
      <w:rFonts w:asciiTheme="majorHAnsi" w:eastAsiaTheme="majorEastAsia" w:hAnsiTheme="majorHAnsi" w:cstheme="majorBidi"/>
      <w:b/>
      <w:bCs/>
      <w:i/>
      <w:iCs/>
      <w:color w:val="4F81BD" w:themeColor="accent1"/>
      <w:sz w:val="26"/>
    </w:rPr>
  </w:style>
  <w:style w:type="paragraph" w:styleId="5">
    <w:name w:val="heading 5"/>
    <w:basedOn w:val="a"/>
    <w:next w:val="a"/>
    <w:link w:val="50"/>
    <w:uiPriority w:val="9"/>
    <w:unhideWhenUsed/>
    <w:qFormat/>
    <w:rsid w:val="00BE6F25"/>
    <w:pPr>
      <w:keepNext/>
      <w:ind w:firstLine="709"/>
      <w:jc w:val="both"/>
      <w:outlineLvl w:val="4"/>
    </w:pPr>
    <w:rPr>
      <w:rFonts w:ascii="Times New Roman" w:eastAsia="Times New Roman" w:hAnsi="Times New Roman" w:cs="Times New Roman"/>
      <w:b/>
      <w:i/>
      <w:sz w:val="26"/>
      <w:szCs w:val="26"/>
    </w:rPr>
  </w:style>
  <w:style w:type="paragraph" w:styleId="7">
    <w:name w:val="heading 7"/>
    <w:basedOn w:val="a"/>
    <w:next w:val="a"/>
    <w:link w:val="70"/>
    <w:qFormat/>
    <w:rsid w:val="00BE6F25"/>
    <w:pPr>
      <w:tabs>
        <w:tab w:val="num" w:pos="3469"/>
      </w:tabs>
      <w:spacing w:before="240" w:after="60"/>
      <w:ind w:left="3469" w:hanging="1296"/>
      <w:jc w:val="both"/>
      <w:outlineLvl w:val="6"/>
    </w:pPr>
    <w:rPr>
      <w:rFonts w:ascii="Times New Roman" w:eastAsia="Times New Roman" w:hAnsi="Times New Roman"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12">
    <w:name w:val="Times 12"/>
    <w:basedOn w:val="a"/>
    <w:uiPriority w:val="99"/>
    <w:qFormat/>
    <w:rsid w:val="00BE6F25"/>
    <w:pPr>
      <w:overflowPunct w:val="0"/>
      <w:autoSpaceDE w:val="0"/>
      <w:autoSpaceDN w:val="0"/>
      <w:adjustRightInd w:val="0"/>
      <w:ind w:firstLine="567"/>
      <w:jc w:val="both"/>
    </w:pPr>
    <w:rPr>
      <w:rFonts w:ascii="Times New Roman" w:eastAsia="Times New Roman" w:hAnsi="Times New Roman" w:cs="Times New Roman"/>
      <w:bCs/>
      <w:sz w:val="26"/>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6F2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
    <w:basedOn w:val="a0"/>
    <w:link w:val="2"/>
    <w:uiPriority w:val="9"/>
    <w:rsid w:val="00BE6F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 Знак2 Знак,Знак2 Знак"/>
    <w:basedOn w:val="a0"/>
    <w:link w:val="3"/>
    <w:uiPriority w:val="9"/>
    <w:rsid w:val="00BE6F2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BE6F25"/>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BE6F25"/>
    <w:rPr>
      <w:rFonts w:eastAsia="Times New Roman"/>
      <w:b/>
      <w:i/>
      <w:sz w:val="26"/>
      <w:szCs w:val="26"/>
      <w:lang w:eastAsia="ru-RU"/>
    </w:rPr>
  </w:style>
  <w:style w:type="character" w:customStyle="1" w:styleId="70">
    <w:name w:val="Заголовок 7 Знак"/>
    <w:basedOn w:val="a0"/>
    <w:link w:val="7"/>
    <w:rsid w:val="00BE6F25"/>
    <w:rPr>
      <w:rFonts w:eastAsia="Times New Roman"/>
      <w:lang w:eastAsia="ru-RU"/>
    </w:rPr>
  </w:style>
  <w:style w:type="paragraph" w:styleId="a3">
    <w:name w:val="List Paragraph"/>
    <w:basedOn w:val="a"/>
    <w:uiPriority w:val="34"/>
    <w:qFormat/>
    <w:rsid w:val="00BE6F25"/>
    <w:pPr>
      <w:ind w:left="720" w:firstLine="709"/>
      <w:contextualSpacing/>
      <w:jc w:val="both"/>
    </w:pPr>
    <w:rPr>
      <w:rFonts w:ascii="Times New Roman" w:eastAsia="Times New Roman" w:hAnsi="Times New Roman" w:cs="Times New Roman"/>
      <w:sz w:val="26"/>
    </w:rPr>
  </w:style>
  <w:style w:type="paragraph" w:styleId="a4">
    <w:name w:val="TOC Heading"/>
    <w:basedOn w:val="1"/>
    <w:next w:val="a"/>
    <w:uiPriority w:val="39"/>
    <w:semiHidden/>
    <w:unhideWhenUsed/>
    <w:qFormat/>
    <w:rsid w:val="00BE6F25"/>
    <w:pPr>
      <w:spacing w:line="276" w:lineRule="auto"/>
      <w:outlineLvl w:val="9"/>
    </w:pPr>
  </w:style>
  <w:style w:type="paragraph" w:styleId="a5">
    <w:name w:val="Balloon Text"/>
    <w:basedOn w:val="a"/>
    <w:link w:val="a6"/>
    <w:uiPriority w:val="99"/>
    <w:semiHidden/>
    <w:unhideWhenUsed/>
    <w:rsid w:val="00D74785"/>
    <w:rPr>
      <w:rFonts w:ascii="Tahoma" w:hAnsi="Tahoma" w:cs="Tahoma"/>
      <w:sz w:val="16"/>
      <w:szCs w:val="16"/>
    </w:rPr>
  </w:style>
  <w:style w:type="character" w:customStyle="1" w:styleId="a6">
    <w:name w:val="Текст выноски Знак"/>
    <w:basedOn w:val="a0"/>
    <w:link w:val="a5"/>
    <w:uiPriority w:val="99"/>
    <w:semiHidden/>
    <w:rsid w:val="00D74785"/>
    <w:rPr>
      <w:rFonts w:ascii="Tahoma" w:hAnsi="Tahoma" w:cs="Tahoma"/>
      <w:sz w:val="16"/>
      <w:szCs w:val="16"/>
    </w:rPr>
  </w:style>
  <w:style w:type="paragraph" w:customStyle="1" w:styleId="rvps1">
    <w:name w:val="rvps1"/>
    <w:basedOn w:val="a"/>
    <w:rsid w:val="009045BD"/>
    <w:pPr>
      <w:jc w:val="center"/>
    </w:pPr>
    <w:rPr>
      <w:rFonts w:ascii="Times New Roman" w:eastAsia="Times New Roman" w:hAnsi="Times New Roman" w:cs="Times New Roman"/>
      <w:sz w:val="24"/>
      <w:szCs w:val="24"/>
      <w:lang w:eastAsia="ru-RU"/>
    </w:rPr>
  </w:style>
  <w:style w:type="paragraph" w:styleId="a7">
    <w:name w:val="Plain Text"/>
    <w:basedOn w:val="a"/>
    <w:link w:val="a8"/>
    <w:rsid w:val="009045BD"/>
    <w:pPr>
      <w:snapToGrid w:val="0"/>
    </w:pPr>
    <w:rPr>
      <w:rFonts w:ascii="Courier New" w:eastAsia="Times New Roman" w:hAnsi="Courier New" w:cs="Times New Roman"/>
      <w:sz w:val="20"/>
      <w:szCs w:val="20"/>
      <w:lang w:eastAsia="ru-RU"/>
    </w:rPr>
  </w:style>
  <w:style w:type="character" w:customStyle="1" w:styleId="a8">
    <w:name w:val="Текст Знак"/>
    <w:basedOn w:val="a0"/>
    <w:link w:val="a7"/>
    <w:rsid w:val="009045BD"/>
    <w:rPr>
      <w:rFonts w:ascii="Courier New" w:eastAsia="Times New Roman" w:hAnsi="Courier New"/>
      <w:sz w:val="20"/>
      <w:szCs w:val="20"/>
      <w:lang w:eastAsia="ru-RU"/>
    </w:rPr>
  </w:style>
  <w:style w:type="paragraph" w:styleId="a9">
    <w:name w:val="Revision"/>
    <w:hidden/>
    <w:uiPriority w:val="99"/>
    <w:semiHidden/>
    <w:rsid w:val="009045BD"/>
    <w:pPr>
      <w:ind w:firstLine="0"/>
      <w:jc w:val="left"/>
    </w:pPr>
    <w:rPr>
      <w:rFonts w:eastAsia="Times New Roman"/>
      <w:sz w:val="24"/>
      <w:szCs w:val="24"/>
      <w:lang w:eastAsia="ru-RU"/>
    </w:rPr>
  </w:style>
  <w:style w:type="paragraph" w:styleId="aa">
    <w:name w:val="Body Text"/>
    <w:basedOn w:val="a"/>
    <w:link w:val="ab"/>
    <w:uiPriority w:val="99"/>
    <w:unhideWhenUsed/>
    <w:rsid w:val="009045BD"/>
    <w:pPr>
      <w:jc w:val="both"/>
    </w:pPr>
    <w:rPr>
      <w:rFonts w:ascii="Times New Roman" w:hAnsi="Times New Roman" w:cs="Times New Roman"/>
      <w:color w:val="808080"/>
    </w:rPr>
  </w:style>
  <w:style w:type="character" w:customStyle="1" w:styleId="ab">
    <w:name w:val="Основной текст Знак"/>
    <w:basedOn w:val="a0"/>
    <w:link w:val="aa"/>
    <w:uiPriority w:val="99"/>
    <w:rsid w:val="009045BD"/>
    <w:rPr>
      <w:color w:val="808080"/>
      <w:sz w:val="22"/>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d"/>
    <w:unhideWhenUsed/>
    <w:rsid w:val="009045BD"/>
    <w:rPr>
      <w:sz w:val="20"/>
      <w:szCs w:val="20"/>
    </w:rPr>
  </w:style>
  <w:style w:type="character" w:customStyle="1" w:styleId="ad">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9045BD"/>
    <w:rPr>
      <w:rFonts w:ascii="Calibri" w:hAnsi="Calibri" w:cs="Calibri"/>
      <w:sz w:val="20"/>
      <w:szCs w:val="20"/>
    </w:rPr>
  </w:style>
  <w:style w:type="character" w:styleId="ae">
    <w:name w:val="footnote reference"/>
    <w:basedOn w:val="a0"/>
    <w:uiPriority w:val="99"/>
    <w:semiHidden/>
    <w:unhideWhenUsed/>
    <w:rsid w:val="009045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A1"/>
    <w:pPr>
      <w:ind w:firstLine="0"/>
      <w:jc w:val="left"/>
    </w:pPr>
    <w:rPr>
      <w:rFonts w:ascii="Calibri" w:hAnsi="Calibri" w:cs="Calibri"/>
      <w:sz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uiPriority w:val="9"/>
    <w:qFormat/>
    <w:rsid w:val="00BE6F25"/>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 Знак"/>
    <w:basedOn w:val="a"/>
    <w:next w:val="a"/>
    <w:link w:val="20"/>
    <w:uiPriority w:val="9"/>
    <w:unhideWhenUsed/>
    <w:qFormat/>
    <w:rsid w:val="00BE6F25"/>
    <w:pPr>
      <w:keepNext/>
      <w:keepLines/>
      <w:spacing w:before="200"/>
      <w:ind w:firstLine="709"/>
      <w:jc w:val="both"/>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2,Знак2"/>
    <w:basedOn w:val="a"/>
    <w:next w:val="a"/>
    <w:link w:val="30"/>
    <w:uiPriority w:val="9"/>
    <w:unhideWhenUsed/>
    <w:qFormat/>
    <w:rsid w:val="00BE6F25"/>
    <w:pPr>
      <w:keepNext/>
      <w:keepLines/>
      <w:spacing w:before="200"/>
      <w:ind w:firstLine="709"/>
      <w:jc w:val="both"/>
      <w:outlineLvl w:val="2"/>
    </w:pPr>
    <w:rPr>
      <w:rFonts w:asciiTheme="majorHAnsi" w:eastAsiaTheme="majorEastAsia" w:hAnsiTheme="majorHAnsi" w:cstheme="majorBidi"/>
      <w:b/>
      <w:bCs/>
      <w:color w:val="4F81BD" w:themeColor="accent1"/>
      <w:sz w:val="26"/>
    </w:rPr>
  </w:style>
  <w:style w:type="paragraph" w:styleId="4">
    <w:name w:val="heading 4"/>
    <w:basedOn w:val="a"/>
    <w:next w:val="a"/>
    <w:link w:val="40"/>
    <w:uiPriority w:val="9"/>
    <w:semiHidden/>
    <w:unhideWhenUsed/>
    <w:qFormat/>
    <w:rsid w:val="00BE6F25"/>
    <w:pPr>
      <w:keepNext/>
      <w:keepLines/>
      <w:spacing w:before="200"/>
      <w:ind w:firstLine="709"/>
      <w:jc w:val="both"/>
      <w:outlineLvl w:val="3"/>
    </w:pPr>
    <w:rPr>
      <w:rFonts w:asciiTheme="majorHAnsi" w:eastAsiaTheme="majorEastAsia" w:hAnsiTheme="majorHAnsi" w:cstheme="majorBidi"/>
      <w:b/>
      <w:bCs/>
      <w:i/>
      <w:iCs/>
      <w:color w:val="4F81BD" w:themeColor="accent1"/>
      <w:sz w:val="26"/>
    </w:rPr>
  </w:style>
  <w:style w:type="paragraph" w:styleId="5">
    <w:name w:val="heading 5"/>
    <w:basedOn w:val="a"/>
    <w:next w:val="a"/>
    <w:link w:val="50"/>
    <w:uiPriority w:val="9"/>
    <w:unhideWhenUsed/>
    <w:qFormat/>
    <w:rsid w:val="00BE6F25"/>
    <w:pPr>
      <w:keepNext/>
      <w:ind w:firstLine="709"/>
      <w:jc w:val="both"/>
      <w:outlineLvl w:val="4"/>
    </w:pPr>
    <w:rPr>
      <w:rFonts w:ascii="Times New Roman" w:eastAsia="Times New Roman" w:hAnsi="Times New Roman" w:cs="Times New Roman"/>
      <w:b/>
      <w:i/>
      <w:sz w:val="26"/>
      <w:szCs w:val="26"/>
    </w:rPr>
  </w:style>
  <w:style w:type="paragraph" w:styleId="7">
    <w:name w:val="heading 7"/>
    <w:basedOn w:val="a"/>
    <w:next w:val="a"/>
    <w:link w:val="70"/>
    <w:qFormat/>
    <w:rsid w:val="00BE6F25"/>
    <w:pPr>
      <w:tabs>
        <w:tab w:val="num" w:pos="3469"/>
      </w:tabs>
      <w:spacing w:before="240" w:after="60"/>
      <w:ind w:left="3469" w:hanging="1296"/>
      <w:jc w:val="both"/>
      <w:outlineLvl w:val="6"/>
    </w:pPr>
    <w:rPr>
      <w:rFonts w:ascii="Times New Roman" w:eastAsia="Times New Roman" w:hAnsi="Times New Roman"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12">
    <w:name w:val="Times 12"/>
    <w:basedOn w:val="a"/>
    <w:uiPriority w:val="99"/>
    <w:qFormat/>
    <w:rsid w:val="00BE6F25"/>
    <w:pPr>
      <w:overflowPunct w:val="0"/>
      <w:autoSpaceDE w:val="0"/>
      <w:autoSpaceDN w:val="0"/>
      <w:adjustRightInd w:val="0"/>
      <w:ind w:firstLine="567"/>
      <w:jc w:val="both"/>
    </w:pPr>
    <w:rPr>
      <w:rFonts w:ascii="Times New Roman" w:eastAsia="Times New Roman" w:hAnsi="Times New Roman" w:cs="Times New Roman"/>
      <w:bCs/>
      <w:sz w:val="26"/>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6F2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
    <w:basedOn w:val="a0"/>
    <w:link w:val="2"/>
    <w:uiPriority w:val="9"/>
    <w:rsid w:val="00BE6F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 Знак2 Знак,Знак2 Знак"/>
    <w:basedOn w:val="a0"/>
    <w:link w:val="3"/>
    <w:uiPriority w:val="9"/>
    <w:rsid w:val="00BE6F2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BE6F25"/>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BE6F25"/>
    <w:rPr>
      <w:rFonts w:eastAsia="Times New Roman"/>
      <w:b/>
      <w:i/>
      <w:sz w:val="26"/>
      <w:szCs w:val="26"/>
      <w:lang w:eastAsia="ru-RU"/>
    </w:rPr>
  </w:style>
  <w:style w:type="character" w:customStyle="1" w:styleId="70">
    <w:name w:val="Заголовок 7 Знак"/>
    <w:basedOn w:val="a0"/>
    <w:link w:val="7"/>
    <w:rsid w:val="00BE6F25"/>
    <w:rPr>
      <w:rFonts w:eastAsia="Times New Roman"/>
      <w:lang w:eastAsia="ru-RU"/>
    </w:rPr>
  </w:style>
  <w:style w:type="paragraph" w:styleId="a3">
    <w:name w:val="List Paragraph"/>
    <w:basedOn w:val="a"/>
    <w:uiPriority w:val="34"/>
    <w:qFormat/>
    <w:rsid w:val="00BE6F25"/>
    <w:pPr>
      <w:ind w:left="720" w:firstLine="709"/>
      <w:contextualSpacing/>
      <w:jc w:val="both"/>
    </w:pPr>
    <w:rPr>
      <w:rFonts w:ascii="Times New Roman" w:eastAsia="Times New Roman" w:hAnsi="Times New Roman" w:cs="Times New Roman"/>
      <w:sz w:val="26"/>
    </w:rPr>
  </w:style>
  <w:style w:type="paragraph" w:styleId="a4">
    <w:name w:val="TOC Heading"/>
    <w:basedOn w:val="1"/>
    <w:next w:val="a"/>
    <w:uiPriority w:val="39"/>
    <w:semiHidden/>
    <w:unhideWhenUsed/>
    <w:qFormat/>
    <w:rsid w:val="00BE6F25"/>
    <w:pPr>
      <w:spacing w:line="276" w:lineRule="auto"/>
      <w:outlineLvl w:val="9"/>
    </w:pPr>
  </w:style>
  <w:style w:type="paragraph" w:styleId="a5">
    <w:name w:val="Balloon Text"/>
    <w:basedOn w:val="a"/>
    <w:link w:val="a6"/>
    <w:uiPriority w:val="99"/>
    <w:semiHidden/>
    <w:unhideWhenUsed/>
    <w:rsid w:val="00D74785"/>
    <w:rPr>
      <w:rFonts w:ascii="Tahoma" w:hAnsi="Tahoma" w:cs="Tahoma"/>
      <w:sz w:val="16"/>
      <w:szCs w:val="16"/>
    </w:rPr>
  </w:style>
  <w:style w:type="character" w:customStyle="1" w:styleId="a6">
    <w:name w:val="Текст выноски Знак"/>
    <w:basedOn w:val="a0"/>
    <w:link w:val="a5"/>
    <w:uiPriority w:val="99"/>
    <w:semiHidden/>
    <w:rsid w:val="00D74785"/>
    <w:rPr>
      <w:rFonts w:ascii="Tahoma" w:hAnsi="Tahoma" w:cs="Tahoma"/>
      <w:sz w:val="16"/>
      <w:szCs w:val="16"/>
    </w:rPr>
  </w:style>
  <w:style w:type="paragraph" w:customStyle="1" w:styleId="rvps1">
    <w:name w:val="rvps1"/>
    <w:basedOn w:val="a"/>
    <w:rsid w:val="009045BD"/>
    <w:pPr>
      <w:jc w:val="center"/>
    </w:pPr>
    <w:rPr>
      <w:rFonts w:ascii="Times New Roman" w:eastAsia="Times New Roman" w:hAnsi="Times New Roman" w:cs="Times New Roman"/>
      <w:sz w:val="24"/>
      <w:szCs w:val="24"/>
      <w:lang w:eastAsia="ru-RU"/>
    </w:rPr>
  </w:style>
  <w:style w:type="paragraph" w:styleId="a7">
    <w:name w:val="Plain Text"/>
    <w:basedOn w:val="a"/>
    <w:link w:val="a8"/>
    <w:rsid w:val="009045BD"/>
    <w:pPr>
      <w:snapToGrid w:val="0"/>
    </w:pPr>
    <w:rPr>
      <w:rFonts w:ascii="Courier New" w:eastAsia="Times New Roman" w:hAnsi="Courier New" w:cs="Times New Roman"/>
      <w:sz w:val="20"/>
      <w:szCs w:val="20"/>
      <w:lang w:eastAsia="ru-RU"/>
    </w:rPr>
  </w:style>
  <w:style w:type="character" w:customStyle="1" w:styleId="a8">
    <w:name w:val="Текст Знак"/>
    <w:basedOn w:val="a0"/>
    <w:link w:val="a7"/>
    <w:rsid w:val="009045BD"/>
    <w:rPr>
      <w:rFonts w:ascii="Courier New" w:eastAsia="Times New Roman" w:hAnsi="Courier New"/>
      <w:sz w:val="20"/>
      <w:szCs w:val="20"/>
      <w:lang w:eastAsia="ru-RU"/>
    </w:rPr>
  </w:style>
  <w:style w:type="paragraph" w:styleId="a9">
    <w:name w:val="Revision"/>
    <w:hidden/>
    <w:uiPriority w:val="99"/>
    <w:semiHidden/>
    <w:rsid w:val="009045BD"/>
    <w:pPr>
      <w:ind w:firstLine="0"/>
      <w:jc w:val="left"/>
    </w:pPr>
    <w:rPr>
      <w:rFonts w:eastAsia="Times New Roman"/>
      <w:sz w:val="24"/>
      <w:szCs w:val="24"/>
      <w:lang w:eastAsia="ru-RU"/>
    </w:rPr>
  </w:style>
  <w:style w:type="paragraph" w:styleId="aa">
    <w:name w:val="Body Text"/>
    <w:basedOn w:val="a"/>
    <w:link w:val="ab"/>
    <w:uiPriority w:val="99"/>
    <w:unhideWhenUsed/>
    <w:rsid w:val="009045BD"/>
    <w:pPr>
      <w:jc w:val="both"/>
    </w:pPr>
    <w:rPr>
      <w:rFonts w:ascii="Times New Roman" w:hAnsi="Times New Roman" w:cs="Times New Roman"/>
      <w:color w:val="808080"/>
    </w:rPr>
  </w:style>
  <w:style w:type="character" w:customStyle="1" w:styleId="ab">
    <w:name w:val="Основной текст Знак"/>
    <w:basedOn w:val="a0"/>
    <w:link w:val="aa"/>
    <w:uiPriority w:val="99"/>
    <w:rsid w:val="009045BD"/>
    <w:rPr>
      <w:color w:val="808080"/>
      <w:sz w:val="22"/>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d"/>
    <w:unhideWhenUsed/>
    <w:rsid w:val="009045BD"/>
    <w:rPr>
      <w:sz w:val="20"/>
      <w:szCs w:val="20"/>
    </w:rPr>
  </w:style>
  <w:style w:type="character" w:customStyle="1" w:styleId="ad">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9045BD"/>
    <w:rPr>
      <w:rFonts w:ascii="Calibri" w:hAnsi="Calibri" w:cs="Calibri"/>
      <w:sz w:val="20"/>
      <w:szCs w:val="20"/>
    </w:rPr>
  </w:style>
  <w:style w:type="character" w:styleId="ae">
    <w:name w:val="footnote reference"/>
    <w:basedOn w:val="a0"/>
    <w:uiPriority w:val="99"/>
    <w:semiHidden/>
    <w:unhideWhenUsed/>
    <w:rsid w:val="009045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7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36C2-9B06-490E-87C0-C2446BE4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2016-05-04T08:10:00Z</dcterms:created>
  <dcterms:modified xsi:type="dcterms:W3CDTF">2016-05-04T08:10:00Z</dcterms:modified>
</cp:coreProperties>
</file>